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22" w:rsidRDefault="00962422" w:rsidP="00962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ПАМЯТКА ДЛЯ РОДИТЕЛЕЙ О НЕОБХОДИМОСТИ ИСПОЛЬЗОВАНИЯ СВЕТООТРАЖАЮЩИХ ЭЛЕМЕНТОВ</w:t>
      </w:r>
    </w:p>
    <w:p w:rsidR="00962422" w:rsidRPr="00962422" w:rsidRDefault="00962422" w:rsidP="009624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422">
        <w:rPr>
          <w:rFonts w:ascii="Times New Roman" w:hAnsi="Times New Roman" w:cs="Times New Roman"/>
          <w:b/>
          <w:sz w:val="28"/>
          <w:szCs w:val="28"/>
        </w:rPr>
        <w:t xml:space="preserve"> «Засветись, стань заметней на дороге!».</w:t>
      </w:r>
    </w:p>
    <w:p w:rsidR="00962422" w:rsidRDefault="00962422" w:rsidP="009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 увеличивает эту цифру до 130-240 метров! 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 не боится ни влаги, ни мороза – носить его можно в любую погоду. </w:t>
      </w:r>
    </w:p>
    <w:p w:rsidR="00962422" w:rsidRDefault="00962422" w:rsidP="009624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422">
        <w:rPr>
          <w:rFonts w:ascii="Times New Roman" w:hAnsi="Times New Roman" w:cs="Times New Roman"/>
          <w:b/>
          <w:sz w:val="28"/>
          <w:szCs w:val="28"/>
        </w:rPr>
        <w:t xml:space="preserve">Как правильно носить? </w:t>
      </w:r>
    </w:p>
    <w:p w:rsidR="00962422" w:rsidRDefault="00962422" w:rsidP="009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 с двух сторон объекта, чтобы 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 оставался видимым во всех направлениях </w:t>
      </w:r>
      <w:proofErr w:type="gramStart"/>
      <w:r w:rsidRPr="009624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2422">
        <w:rPr>
          <w:rFonts w:ascii="Times New Roman" w:hAnsi="Times New Roman" w:cs="Times New Roman"/>
          <w:sz w:val="28"/>
          <w:szCs w:val="28"/>
        </w:rPr>
        <w:t xml:space="preserve"> приближающимся. </w:t>
      </w:r>
    </w:p>
    <w:p w:rsidR="00962422" w:rsidRDefault="00962422" w:rsidP="009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представители)!</w:t>
      </w:r>
      <w:r w:rsidRPr="00962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422" w:rsidRDefault="00962422" w:rsidP="009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Обращаем Ваше внимание на необходимость в использовании для детей 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 приспособлений (</w:t>
      </w:r>
      <w:proofErr w:type="spellStart"/>
      <w:r w:rsidRPr="00962422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962422">
        <w:rPr>
          <w:rFonts w:ascii="Times New Roman" w:hAnsi="Times New Roman" w:cs="Times New Roman"/>
          <w:sz w:val="28"/>
          <w:szCs w:val="28"/>
        </w:rPr>
        <w:t xml:space="preserve">) – это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 </w:t>
      </w:r>
    </w:p>
    <w:p w:rsidR="00962422" w:rsidRDefault="00962422" w:rsidP="009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962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422" w:rsidRDefault="00962422" w:rsidP="00962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Помогите ребенку освоить и соблюдать Правила дорожного движения. Побеспокойтесь о том, чтобы Ваш ребенок был в безопасности на дороге. </w:t>
      </w:r>
      <w:r w:rsidRPr="00962422">
        <w:rPr>
          <w:rFonts w:ascii="Times New Roman" w:hAnsi="Times New Roman" w:cs="Times New Roman"/>
          <w:sz w:val="28"/>
          <w:szCs w:val="28"/>
        </w:rPr>
        <w:lastRenderedPageBreak/>
        <w:t xml:space="preserve">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 </w:t>
      </w:r>
    </w:p>
    <w:p w:rsidR="00173308" w:rsidRPr="00962422" w:rsidRDefault="00962422" w:rsidP="009624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422">
        <w:rPr>
          <w:rFonts w:ascii="Times New Roman" w:hAnsi="Times New Roman" w:cs="Times New Roman"/>
          <w:b/>
          <w:sz w:val="28"/>
          <w:szCs w:val="28"/>
        </w:rPr>
        <w:t>БЕЗОПАСНОСТЬ ДЕТЕЙ – ОБЯЗАННОСТЬ ВЗРОСЛЫХ! СВЕТООТРАЖАТЕЛИ ПОМОГАЮТ ИЗБЕЖАТЬ НЕПРИЯТНЫХ СИТУАЦИЙ НА ДОРОГЕ!</w:t>
      </w:r>
    </w:p>
    <w:sectPr w:rsidR="00173308" w:rsidRPr="0096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422"/>
    <w:rsid w:val="00173308"/>
    <w:rsid w:val="0096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Company>Grizli777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2018-12-05T06:13:00Z</dcterms:created>
  <dcterms:modified xsi:type="dcterms:W3CDTF">2018-12-05T06:16:00Z</dcterms:modified>
</cp:coreProperties>
</file>